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C" w:rsidRDefault="0059600C" w:rsidP="00F9341F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</w:p>
    <w:p w:rsidR="003C263D" w:rsidRDefault="002323E0" w:rsidP="003366C0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  <w:r w:rsidRPr="00F9341F">
        <w:rPr>
          <w:rFonts w:ascii="Comic Sans MS" w:hAnsi="Comic Sans MS"/>
          <w:sz w:val="28"/>
          <w:szCs w:val="28"/>
          <w:u w:val="single"/>
        </w:rPr>
        <w:t>CURRICULUM VITAE</w:t>
      </w:r>
    </w:p>
    <w:p w:rsidR="007C4EFC" w:rsidRPr="00F9341F" w:rsidRDefault="007C4EFC" w:rsidP="003366C0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</w:p>
    <w:p w:rsidR="0089109E" w:rsidRDefault="00316FAC" w:rsidP="00316FAC">
      <w:pPr>
        <w:pStyle w:val="Default"/>
        <w:tabs>
          <w:tab w:val="left" w:pos="8085"/>
        </w:tabs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Métreur /</w:t>
      </w:r>
      <w:r w:rsidR="00B908CB">
        <w:rPr>
          <w:rFonts w:ascii="Comic Sans MS" w:hAnsi="Comic Sans MS" w:cs="Times New Roman"/>
          <w:sz w:val="28"/>
          <w:szCs w:val="28"/>
        </w:rPr>
        <w:t>Conducteur de travaux/</w:t>
      </w:r>
      <w:r w:rsidR="005D77E3">
        <w:rPr>
          <w:rFonts w:ascii="Comic Sans MS" w:hAnsi="Comic Sans MS" w:cs="Times New Roman"/>
          <w:sz w:val="28"/>
          <w:szCs w:val="28"/>
        </w:rPr>
        <w:t>Dessinateur Projeteur</w:t>
      </w:r>
    </w:p>
    <w:p w:rsidR="007C4EFC" w:rsidRDefault="00EE01AA" w:rsidP="001855E1">
      <w:pPr>
        <w:pStyle w:val="Default"/>
        <w:tabs>
          <w:tab w:val="left" w:pos="8085"/>
        </w:tabs>
        <w:jc w:val="right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ab/>
      </w:r>
    </w:p>
    <w:p w:rsidR="007C4EFC" w:rsidRDefault="007C4EFC" w:rsidP="0089109E">
      <w:pPr>
        <w:pStyle w:val="Default"/>
        <w:tabs>
          <w:tab w:val="left" w:pos="8085"/>
        </w:tabs>
        <w:jc w:val="right"/>
        <w:rPr>
          <w:rFonts w:ascii="Comic Sans MS" w:hAnsi="Comic Sans MS" w:cs="Times New Roman"/>
          <w:b/>
          <w:bCs/>
          <w:sz w:val="20"/>
          <w:szCs w:val="20"/>
        </w:rPr>
      </w:pPr>
    </w:p>
    <w:p w:rsidR="002323E0" w:rsidRPr="00941422" w:rsidRDefault="002323E0" w:rsidP="00941422">
      <w:pPr>
        <w:pStyle w:val="Default"/>
        <w:tabs>
          <w:tab w:val="left" w:pos="8085"/>
        </w:tabs>
        <w:rPr>
          <w:rFonts w:ascii="Comic Sans MS" w:hAnsi="Comic Sans MS" w:cs="Times New Roman"/>
          <w:b/>
          <w:bCs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</w:rPr>
        <w:t xml:space="preserve">Etat Civil: 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Nom </w:t>
      </w:r>
      <w:r w:rsidR="00F9341F">
        <w:rPr>
          <w:rFonts w:ascii="Comic Sans MS" w:hAnsi="Comic Sans MS" w:cs="Times New Roman"/>
          <w:b/>
          <w:bCs/>
          <w:sz w:val="20"/>
          <w:szCs w:val="20"/>
        </w:rPr>
        <w:t xml:space="preserve">&amp; Prénom </w:t>
      </w: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: </w:t>
      </w:r>
      <w:r w:rsidRPr="00F9341F">
        <w:rPr>
          <w:rFonts w:ascii="Comic Sans MS" w:hAnsi="Comic Sans MS" w:cs="Times New Roman"/>
          <w:sz w:val="28"/>
          <w:szCs w:val="28"/>
        </w:rPr>
        <w:t xml:space="preserve">HECHLEF </w:t>
      </w:r>
      <w:r w:rsidR="00F9341F" w:rsidRPr="00F9341F">
        <w:rPr>
          <w:rFonts w:ascii="Comic Sans MS" w:hAnsi="Comic Sans MS" w:cs="Times New Roman"/>
          <w:sz w:val="28"/>
          <w:szCs w:val="28"/>
        </w:rPr>
        <w:t>Mohamed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Date et lieu de naissance : </w:t>
      </w:r>
      <w:r w:rsidRPr="00F9341F">
        <w:rPr>
          <w:rFonts w:ascii="Comic Sans MS" w:hAnsi="Comic Sans MS" w:cs="Times New Roman"/>
          <w:sz w:val="20"/>
          <w:szCs w:val="20"/>
        </w:rPr>
        <w:t xml:space="preserve">02 Février 1983 à Hammamet. 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>Situation Familial :</w:t>
      </w:r>
      <w:r w:rsidR="00EE1F43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  <w:r w:rsidR="00EE1F43" w:rsidRPr="00EE1F43">
        <w:rPr>
          <w:rFonts w:ascii="Comic Sans MS" w:hAnsi="Comic Sans MS" w:cs="Times New Roman"/>
          <w:sz w:val="20"/>
          <w:szCs w:val="20"/>
        </w:rPr>
        <w:t>Marié</w:t>
      </w:r>
      <w:r w:rsidRPr="00EE1F43">
        <w:rPr>
          <w:rFonts w:ascii="Comic Sans MS" w:hAnsi="Comic Sans MS" w:cs="Times New Roman"/>
          <w:sz w:val="20"/>
          <w:szCs w:val="20"/>
        </w:rPr>
        <w:t>.</w:t>
      </w:r>
      <w:r w:rsidRPr="00F9341F">
        <w:rPr>
          <w:rFonts w:ascii="Comic Sans MS" w:hAnsi="Comic Sans MS" w:cs="Times New Roman"/>
          <w:sz w:val="20"/>
          <w:szCs w:val="20"/>
        </w:rPr>
        <w:t xml:space="preserve"> 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Adresse : </w:t>
      </w:r>
      <w:r w:rsidR="00F9341F">
        <w:rPr>
          <w:rFonts w:ascii="Comic Sans MS" w:hAnsi="Comic Sans MS" w:cs="Times New Roman"/>
          <w:sz w:val="20"/>
          <w:szCs w:val="20"/>
        </w:rPr>
        <w:t>Avenue Arbi</w:t>
      </w:r>
      <w:r w:rsidRPr="00F9341F">
        <w:rPr>
          <w:rFonts w:ascii="Comic Sans MS" w:hAnsi="Comic Sans MS" w:cs="Times New Roman"/>
          <w:sz w:val="20"/>
          <w:szCs w:val="20"/>
        </w:rPr>
        <w:t xml:space="preserve"> Zarrouk Hammamet 8050, Tunisie. </w:t>
      </w:r>
    </w:p>
    <w:p w:rsidR="002323E0" w:rsidRPr="00F9341F" w:rsidRDefault="00673771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E-</w:t>
      </w:r>
      <w:r w:rsidR="002323E0" w:rsidRPr="00F9341F">
        <w:rPr>
          <w:rFonts w:ascii="Comic Sans MS" w:hAnsi="Comic Sans MS" w:cs="Times New Roman"/>
          <w:b/>
          <w:bCs/>
          <w:sz w:val="20"/>
          <w:szCs w:val="20"/>
        </w:rPr>
        <w:t xml:space="preserve">Mail : 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med.hechlef@gmail.com. </w:t>
      </w:r>
    </w:p>
    <w:p w:rsidR="002323E0" w:rsidRPr="00F9341F" w:rsidRDefault="002323E0" w:rsidP="002323E0">
      <w:pPr>
        <w:pStyle w:val="Default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G.S.M : </w:t>
      </w:r>
      <w:r w:rsidR="009D2520">
        <w:rPr>
          <w:rFonts w:ascii="Comic Sans MS" w:hAnsi="Comic Sans MS" w:cs="Times New Roman"/>
          <w:sz w:val="20"/>
          <w:szCs w:val="20"/>
        </w:rPr>
        <w:t>(+216) 53 71 03 25</w:t>
      </w:r>
      <w:r w:rsidRPr="00F9341F">
        <w:rPr>
          <w:rFonts w:ascii="Comic Sans MS" w:hAnsi="Comic Sans MS" w:cs="Times New Roman"/>
          <w:sz w:val="20"/>
          <w:szCs w:val="20"/>
        </w:rPr>
        <w:t xml:space="preserve"> </w:t>
      </w:r>
      <w:r w:rsidR="00855B12">
        <w:rPr>
          <w:rFonts w:ascii="Comic Sans MS" w:hAnsi="Comic Sans MS" w:cs="Times New Roman"/>
          <w:sz w:val="20"/>
          <w:szCs w:val="20"/>
        </w:rPr>
        <w:t>/ (+216) 58 44 99 92</w:t>
      </w:r>
    </w:p>
    <w:p w:rsidR="002323E0" w:rsidRPr="00F9341F" w:rsidRDefault="002323E0" w:rsidP="002323E0">
      <w:pPr>
        <w:pStyle w:val="Default"/>
        <w:rPr>
          <w:rFonts w:ascii="Comic Sans MS" w:hAnsi="Comic Sans MS" w:cs="Times New Roman"/>
          <w:sz w:val="20"/>
          <w:szCs w:val="20"/>
        </w:rPr>
      </w:pPr>
    </w:p>
    <w:p w:rsidR="002323E0" w:rsidRPr="00732CAB" w:rsidRDefault="00F9341F" w:rsidP="00732CAB">
      <w:pPr>
        <w:pStyle w:val="Default"/>
        <w:pBdr>
          <w:bottom w:val="single" w:sz="4" w:space="1" w:color="auto"/>
        </w:pBdr>
        <w:rPr>
          <w:rFonts w:ascii="Comic Sans MS" w:hAnsi="Comic Sans MS" w:cs="Times New Roman"/>
          <w:b/>
          <w:bCs/>
        </w:rPr>
      </w:pPr>
      <w:r w:rsidRPr="00F9341F">
        <w:rPr>
          <w:rFonts w:ascii="Comic Sans MS" w:hAnsi="Comic Sans MS" w:cs="Times New Roman"/>
          <w:b/>
          <w:bCs/>
        </w:rPr>
        <w:t>Etudes et formations</w:t>
      </w:r>
    </w:p>
    <w:p w:rsidR="002323E0" w:rsidRPr="00F9341F" w:rsidRDefault="00AA4EFA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Juillet </w:t>
      </w:r>
      <w:r w:rsidR="002323E0" w:rsidRPr="00F9341F">
        <w:rPr>
          <w:rFonts w:ascii="Comic Sans MS" w:hAnsi="Comic Sans MS" w:cs="Times New Roman"/>
          <w:sz w:val="20"/>
          <w:szCs w:val="20"/>
        </w:rPr>
        <w:t>2004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2323E0" w:rsidRPr="00F9341F">
        <w:rPr>
          <w:rFonts w:ascii="Comic Sans MS" w:hAnsi="Comic Sans MS" w:cs="Times New Roman"/>
          <w:sz w:val="20"/>
          <w:szCs w:val="20"/>
        </w:rPr>
        <w:t>Baccalauréat mathématique</w:t>
      </w:r>
      <w:r w:rsidR="00D945AF" w:rsidRPr="00F9341F">
        <w:rPr>
          <w:rFonts w:ascii="Comic Sans MS" w:hAnsi="Comic Sans MS" w:cs="Times New Roman"/>
          <w:sz w:val="20"/>
          <w:szCs w:val="20"/>
        </w:rPr>
        <w:t>s et sciences techniques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. </w:t>
      </w:r>
    </w:p>
    <w:p w:rsidR="002323E0" w:rsidRPr="00F9341F" w:rsidRDefault="002323E0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2005-2</w:t>
      </w:r>
      <w:r w:rsidR="00C24CEC" w:rsidRPr="00F9341F">
        <w:rPr>
          <w:rFonts w:ascii="Comic Sans MS" w:hAnsi="Comic Sans MS" w:cs="Times New Roman"/>
          <w:sz w:val="20"/>
          <w:szCs w:val="20"/>
        </w:rPr>
        <w:t>007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C24CEC" w:rsidRPr="00F9341F">
        <w:rPr>
          <w:rFonts w:ascii="Comic Sans MS" w:hAnsi="Comic Sans MS" w:cs="Times New Roman"/>
          <w:sz w:val="20"/>
          <w:szCs w:val="20"/>
        </w:rPr>
        <w:t>Diplôme de technicien supérieur en Génie civil spécial</w:t>
      </w:r>
      <w:r w:rsidR="00150270">
        <w:rPr>
          <w:rFonts w:ascii="Comic Sans MS" w:hAnsi="Comic Sans MS" w:cs="Times New Roman"/>
          <w:sz w:val="20"/>
          <w:szCs w:val="20"/>
        </w:rPr>
        <w:t>ité (ROUTE)</w:t>
      </w:r>
      <w:r w:rsidR="00C24CEC" w:rsidRPr="00F9341F">
        <w:rPr>
          <w:rFonts w:ascii="Comic Sans MS" w:hAnsi="Comic Sans MS" w:cs="Times New Roman"/>
          <w:sz w:val="20"/>
          <w:szCs w:val="20"/>
        </w:rPr>
        <w:t>.</w:t>
      </w:r>
    </w:p>
    <w:p w:rsidR="008E48D4" w:rsidRPr="00F9341F" w:rsidRDefault="00F9341F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Juillet 2008</w:t>
      </w:r>
      <w:r w:rsidR="008E48D4" w:rsidRPr="00F9341F">
        <w:rPr>
          <w:rFonts w:ascii="Comic Sans MS" w:hAnsi="Comic Sans MS" w:cs="Times New Roman"/>
          <w:sz w:val="20"/>
          <w:szCs w:val="20"/>
        </w:rPr>
        <w:t xml:space="preserve">: Formation sur le logiciel </w:t>
      </w:r>
      <w:r w:rsidR="00A6384A">
        <w:rPr>
          <w:rFonts w:ascii="Comic Sans MS" w:eastAsia="MS Mincho" w:hAnsi="Comic Sans MS" w:cs="Times New Roman"/>
          <w:sz w:val="20"/>
          <w:szCs w:val="20"/>
        </w:rPr>
        <w:t>COVADIS version 20</w:t>
      </w:r>
      <w:bookmarkStart w:id="0" w:name="_GoBack"/>
      <w:bookmarkEnd w:id="0"/>
      <w:r w:rsidR="00966623">
        <w:rPr>
          <w:rFonts w:ascii="Comic Sans MS" w:eastAsia="MS Mincho" w:hAnsi="Comic Sans MS" w:cs="Times New Roman"/>
          <w:sz w:val="20"/>
          <w:szCs w:val="20"/>
        </w:rPr>
        <w:t>08</w:t>
      </w:r>
      <w:r w:rsidR="008E48D4" w:rsidRPr="00F9341F">
        <w:rPr>
          <w:rFonts w:ascii="Comic Sans MS" w:eastAsia="MS Mincho" w:hAnsi="Comic Sans MS" w:cs="Times New Roman"/>
          <w:sz w:val="20"/>
          <w:szCs w:val="20"/>
        </w:rPr>
        <w:t>.</w:t>
      </w:r>
    </w:p>
    <w:p w:rsidR="003171AA" w:rsidRPr="00F9341F" w:rsidRDefault="00F9341F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Juillet 2010</w:t>
      </w:r>
      <w:r w:rsidR="003171AA" w:rsidRPr="00F9341F">
        <w:rPr>
          <w:rFonts w:ascii="Comic Sans MS" w:hAnsi="Comic Sans MS" w:cs="Times New Roman"/>
          <w:sz w:val="20"/>
          <w:szCs w:val="20"/>
        </w:rPr>
        <w:t>: Formation</w:t>
      </w:r>
      <w:r w:rsidR="0007635B">
        <w:rPr>
          <w:rFonts w:ascii="Comic Sans MS" w:hAnsi="Comic Sans MS" w:cs="Times New Roman"/>
          <w:sz w:val="20"/>
          <w:szCs w:val="20"/>
        </w:rPr>
        <w:t xml:space="preserve"> en relevé de cote sur chantier dans la société MIC.</w:t>
      </w:r>
    </w:p>
    <w:p w:rsidR="008E48D4" w:rsidRPr="0007635B" w:rsidRDefault="00F9341F" w:rsidP="008E48D4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Mars 2011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C24CEC" w:rsidRPr="00F9341F">
        <w:rPr>
          <w:rFonts w:ascii="Comic Sans MS" w:hAnsi="Comic Sans MS" w:cs="Times New Roman"/>
          <w:sz w:val="20"/>
          <w:szCs w:val="20"/>
        </w:rPr>
        <w:t>Formation au sein de l’entreprise TPR (Tunisie Profilé Aluminium) sur le logiciel Proges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 (</w:t>
      </w:r>
      <w:r w:rsidR="003171AA" w:rsidRPr="00F9341F">
        <w:rPr>
          <w:rFonts w:ascii="Comic Sans MS" w:hAnsi="Comic Sans MS"/>
          <w:bCs/>
          <w:sz w:val="20"/>
          <w:szCs w:val="20"/>
        </w:rPr>
        <w:t>programme de calcul des débits, coupes et gestion des centres d'usinage)</w:t>
      </w:r>
      <w:r w:rsidR="00B5055C">
        <w:rPr>
          <w:rFonts w:ascii="Comic Sans MS" w:hAnsi="Comic Sans MS"/>
          <w:bCs/>
          <w:sz w:val="20"/>
          <w:szCs w:val="20"/>
        </w:rPr>
        <w:t>.</w:t>
      </w:r>
    </w:p>
    <w:p w:rsidR="00050EE9" w:rsidRPr="00050EE9" w:rsidRDefault="0007635B" w:rsidP="00E52189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Novembre 2011-Février 2012 : Formation en Anglais au British C</w:t>
      </w:r>
      <w:r w:rsidR="00F766C0">
        <w:rPr>
          <w:rFonts w:ascii="Comic Sans MS" w:hAnsi="Comic Sans MS"/>
          <w:bCs/>
          <w:sz w:val="20"/>
          <w:szCs w:val="20"/>
        </w:rPr>
        <w:t xml:space="preserve">ouncil. </w:t>
      </w:r>
    </w:p>
    <w:p w:rsidR="002323E0" w:rsidRDefault="00F766C0" w:rsidP="001855E1">
      <w:pPr>
        <w:pStyle w:val="Default"/>
        <w:ind w:left="72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Niveau : GE Elementary </w:t>
      </w:r>
      <w:r w:rsidR="00E52189">
        <w:rPr>
          <w:rFonts w:ascii="Comic Sans MS" w:hAnsi="Comic Sans MS"/>
          <w:bCs/>
          <w:sz w:val="20"/>
          <w:szCs w:val="20"/>
        </w:rPr>
        <w:t>4</w:t>
      </w:r>
      <w:r w:rsidR="0007635B">
        <w:rPr>
          <w:rFonts w:ascii="Comic Sans MS" w:hAnsi="Comic Sans MS"/>
          <w:bCs/>
          <w:sz w:val="20"/>
          <w:szCs w:val="20"/>
        </w:rPr>
        <w:t xml:space="preserve"> (A2-1)</w:t>
      </w:r>
    </w:p>
    <w:p w:rsidR="00741B56" w:rsidRPr="00F9341F" w:rsidRDefault="00741B56" w:rsidP="001855E1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</w:p>
    <w:p w:rsidR="002323E0" w:rsidRPr="001855E1" w:rsidRDefault="00F9341F" w:rsidP="00741B56">
      <w:pPr>
        <w:pStyle w:val="Default"/>
        <w:pBdr>
          <w:bottom w:val="single" w:sz="4" w:space="1" w:color="auto"/>
        </w:pBdr>
        <w:rPr>
          <w:rFonts w:ascii="Comic Sans MS" w:hAnsi="Comic Sans MS" w:cs="Times New Roman"/>
          <w:b/>
          <w:bCs/>
        </w:rPr>
      </w:pPr>
      <w:r w:rsidRPr="00F9341F">
        <w:rPr>
          <w:rFonts w:ascii="Comic Sans MS" w:hAnsi="Comic Sans MS" w:cs="Times New Roman"/>
          <w:b/>
          <w:bCs/>
        </w:rPr>
        <w:t>Stages universitaires</w:t>
      </w:r>
    </w:p>
    <w:p w:rsidR="00E32779" w:rsidRDefault="00E32779" w:rsidP="00E32779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</w:p>
    <w:p w:rsidR="002323E0" w:rsidRPr="00F9341F" w:rsidRDefault="003171AA" w:rsidP="002323E0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Janvier 2005 –</w:t>
      </w:r>
      <w:r w:rsidR="00B004E6" w:rsidRPr="00F9341F">
        <w:rPr>
          <w:rFonts w:ascii="Comic Sans MS" w:hAnsi="Comic Sans MS" w:cs="Times New Roman"/>
          <w:sz w:val="20"/>
          <w:szCs w:val="20"/>
        </w:rPr>
        <w:t>Février</w:t>
      </w:r>
      <w:r w:rsidRPr="00F9341F">
        <w:rPr>
          <w:rFonts w:ascii="Comic Sans MS" w:hAnsi="Comic Sans MS" w:cs="Times New Roman"/>
          <w:sz w:val="20"/>
          <w:szCs w:val="20"/>
        </w:rPr>
        <w:t xml:space="preserve"> 20</w:t>
      </w:r>
      <w:r w:rsidR="002323E0" w:rsidRPr="00F9341F">
        <w:rPr>
          <w:rFonts w:ascii="Comic Sans MS" w:hAnsi="Comic Sans MS" w:cs="Times New Roman"/>
          <w:sz w:val="20"/>
          <w:szCs w:val="20"/>
        </w:rPr>
        <w:t>05</w:t>
      </w:r>
      <w:r w:rsidRPr="00F9341F">
        <w:rPr>
          <w:rFonts w:ascii="Comic Sans MS" w:hAnsi="Comic Sans MS" w:cs="Times New Roman"/>
          <w:sz w:val="20"/>
          <w:szCs w:val="20"/>
        </w:rPr>
        <w:t>: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 Stage d’initiation au sein de </w:t>
      </w:r>
      <w:r w:rsidRPr="00F9341F">
        <w:rPr>
          <w:rFonts w:ascii="Comic Sans MS" w:hAnsi="Comic Sans MS" w:cs="Times New Roman"/>
          <w:sz w:val="20"/>
          <w:szCs w:val="20"/>
        </w:rPr>
        <w:t xml:space="preserve">la </w:t>
      </w:r>
      <w:r w:rsidR="002323E0" w:rsidRPr="00F9341F">
        <w:rPr>
          <w:rFonts w:ascii="Comic Sans MS" w:hAnsi="Comic Sans MS" w:cs="Times New Roman"/>
          <w:sz w:val="20"/>
          <w:szCs w:val="20"/>
        </w:rPr>
        <w:t>direction régionale de l’équipement, l’habitat et de l’am</w:t>
      </w:r>
      <w:r w:rsidRPr="00F9341F">
        <w:rPr>
          <w:rFonts w:ascii="Comic Sans MS" w:hAnsi="Comic Sans MS" w:cs="Times New Roman"/>
          <w:sz w:val="20"/>
          <w:szCs w:val="20"/>
        </w:rPr>
        <w:t>énagement Territoire de Nabeul.</w:t>
      </w:r>
    </w:p>
    <w:p w:rsidR="00392387" w:rsidRDefault="003171AA" w:rsidP="0059600C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Sujet : Réalisation d’une paroi clouée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 route de crête</w:t>
      </w:r>
      <w:r w:rsidR="00BE21AA">
        <w:rPr>
          <w:rFonts w:ascii="Comic Sans MS" w:hAnsi="Comic Sans MS" w:cs="Times New Roman"/>
          <w:sz w:val="20"/>
          <w:szCs w:val="20"/>
        </w:rPr>
        <w:t xml:space="preserve"> (Ain Octor-Korbus)</w:t>
      </w:r>
      <w:r w:rsidR="00B004E6" w:rsidRPr="00F9341F">
        <w:rPr>
          <w:rFonts w:ascii="Comic Sans MS" w:hAnsi="Comic Sans MS" w:cs="Times New Roman"/>
          <w:sz w:val="20"/>
          <w:szCs w:val="20"/>
        </w:rPr>
        <w:t>.</w:t>
      </w:r>
    </w:p>
    <w:p w:rsidR="0059600C" w:rsidRPr="00F9341F" w:rsidRDefault="0059600C" w:rsidP="0059600C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</w:p>
    <w:p w:rsidR="002323E0" w:rsidRPr="00F9341F" w:rsidRDefault="003171AA" w:rsidP="002323E0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Janvier 20</w:t>
      </w:r>
      <w:r w:rsidR="002323E0" w:rsidRPr="00F9341F">
        <w:rPr>
          <w:rFonts w:ascii="Comic Sans MS" w:hAnsi="Comic Sans MS" w:cs="Times New Roman"/>
          <w:sz w:val="20"/>
          <w:szCs w:val="20"/>
        </w:rPr>
        <w:t>0</w:t>
      </w:r>
      <w:r w:rsidR="00B004E6" w:rsidRPr="00F9341F">
        <w:rPr>
          <w:rFonts w:ascii="Comic Sans MS" w:hAnsi="Comic Sans MS" w:cs="Times New Roman"/>
          <w:sz w:val="20"/>
          <w:szCs w:val="20"/>
        </w:rPr>
        <w:t>6–</w:t>
      </w:r>
      <w:r w:rsidR="00C96E46" w:rsidRPr="00F9341F">
        <w:rPr>
          <w:rFonts w:ascii="Comic Sans MS" w:hAnsi="Comic Sans MS" w:cs="Times New Roman"/>
          <w:sz w:val="20"/>
          <w:szCs w:val="20"/>
        </w:rPr>
        <w:t>Février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 20</w:t>
      </w:r>
      <w:r w:rsidR="002323E0" w:rsidRPr="00F9341F">
        <w:rPr>
          <w:rFonts w:ascii="Comic Sans MS" w:hAnsi="Comic Sans MS" w:cs="Times New Roman"/>
          <w:sz w:val="20"/>
          <w:szCs w:val="20"/>
        </w:rPr>
        <w:t>0</w:t>
      </w:r>
      <w:r w:rsidR="00F9341F">
        <w:rPr>
          <w:rFonts w:ascii="Comic Sans MS" w:hAnsi="Comic Sans MS" w:cs="Times New Roman"/>
          <w:sz w:val="20"/>
          <w:szCs w:val="20"/>
        </w:rPr>
        <w:t>6</w:t>
      </w:r>
      <w:r w:rsidR="00B004E6" w:rsidRPr="00F9341F">
        <w:rPr>
          <w:rFonts w:ascii="Comic Sans MS" w:hAnsi="Comic Sans MS" w:cs="Times New Roman"/>
          <w:sz w:val="20"/>
          <w:szCs w:val="20"/>
        </w:rPr>
        <w:t>: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 Stage de perfection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nement au sein de l’entreprise </w:t>
      </w:r>
      <w:r w:rsidR="002323E0" w:rsidRPr="00F9341F">
        <w:rPr>
          <w:rFonts w:ascii="Comic Sans MS" w:hAnsi="Comic Sans MS" w:cs="Times New Roman"/>
          <w:sz w:val="20"/>
          <w:szCs w:val="20"/>
        </w:rPr>
        <w:t>TAISEI CORPORATION</w:t>
      </w:r>
      <w:r w:rsidR="00343E7C">
        <w:rPr>
          <w:rFonts w:ascii="Comic Sans MS" w:hAnsi="Comic Sans MS" w:cs="Times New Roman"/>
          <w:sz w:val="20"/>
          <w:szCs w:val="20"/>
        </w:rPr>
        <w:t xml:space="preserve"> (</w:t>
      </w:r>
      <w:r w:rsidR="00343E7C" w:rsidRPr="00343E7C">
        <w:rPr>
          <w:rFonts w:ascii="Comic Sans MS" w:hAnsi="Comic Sans MS" w:cs="Times New Roman"/>
          <w:sz w:val="20"/>
          <w:szCs w:val="20"/>
        </w:rPr>
        <w:t>RADES-LA GOULETTE Bridge Tunisia</w:t>
      </w:r>
      <w:r w:rsidR="00343E7C">
        <w:rPr>
          <w:rFonts w:ascii="Comic Sans MS" w:hAnsi="Comic Sans MS" w:cs="Times New Roman"/>
          <w:sz w:val="20"/>
          <w:szCs w:val="20"/>
        </w:rPr>
        <w:t>)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. </w:t>
      </w:r>
    </w:p>
    <w:p w:rsidR="00B004E6" w:rsidRDefault="00B004E6" w:rsidP="0059600C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Sujet : Suivi de chantier pour la mise en œuvre d’un pont.</w:t>
      </w:r>
    </w:p>
    <w:p w:rsidR="0059600C" w:rsidRPr="00F9341F" w:rsidRDefault="0059600C" w:rsidP="0059600C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</w:p>
    <w:p w:rsidR="00B004E6" w:rsidRPr="00F9341F" w:rsidRDefault="00F9341F" w:rsidP="00B004E6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Septembre 2006 – Juin 2007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3171AA" w:rsidRPr="00F9341F">
        <w:rPr>
          <w:rFonts w:ascii="Comic Sans MS" w:hAnsi="Comic Sans MS" w:cs="Times New Roman"/>
          <w:sz w:val="20"/>
          <w:szCs w:val="20"/>
        </w:rPr>
        <w:t>Projet de fin des études</w:t>
      </w:r>
      <w:r w:rsidR="00B004E6" w:rsidRPr="00F9341F">
        <w:rPr>
          <w:rFonts w:ascii="Comic Sans MS" w:hAnsi="Comic Sans MS" w:cs="Times New Roman"/>
          <w:sz w:val="20"/>
          <w:szCs w:val="20"/>
        </w:rPr>
        <w:t>.</w:t>
      </w:r>
    </w:p>
    <w:p w:rsidR="00343E7C" w:rsidRDefault="00B004E6" w:rsidP="00B004E6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 xml:space="preserve">Sujet : </w:t>
      </w:r>
      <w:r w:rsidR="00E166C4">
        <w:rPr>
          <w:rFonts w:ascii="Comic Sans MS" w:hAnsi="Comic Sans MS" w:cs="Times New Roman"/>
          <w:sz w:val="20"/>
          <w:szCs w:val="20"/>
        </w:rPr>
        <w:t>Extension d'une station d'épuration à Tunis</w:t>
      </w:r>
      <w:r w:rsidR="00AF5C94">
        <w:rPr>
          <w:rFonts w:ascii="Comic Sans MS" w:hAnsi="Comic Sans MS" w:cs="Times New Roman"/>
          <w:sz w:val="20"/>
          <w:szCs w:val="20"/>
        </w:rPr>
        <w:t xml:space="preserve">, pose </w:t>
      </w:r>
      <w:r w:rsidR="00C12723">
        <w:rPr>
          <w:rFonts w:ascii="Comic Sans MS" w:hAnsi="Comic Sans MS" w:cs="Times New Roman"/>
          <w:sz w:val="20"/>
          <w:szCs w:val="20"/>
        </w:rPr>
        <w:t>d'un collecteur</w:t>
      </w:r>
      <w:r w:rsidR="00E166C4">
        <w:rPr>
          <w:rFonts w:ascii="Comic Sans MS" w:hAnsi="Comic Sans MS" w:cs="Times New Roman"/>
          <w:sz w:val="20"/>
          <w:szCs w:val="20"/>
        </w:rPr>
        <w:t xml:space="preserve"> </w:t>
      </w:r>
      <w:r w:rsidR="00AF5C94">
        <w:rPr>
          <w:rFonts w:ascii="Comic Sans MS" w:hAnsi="Comic Sans MS" w:cs="Times New Roman"/>
          <w:sz w:val="20"/>
          <w:szCs w:val="20"/>
        </w:rPr>
        <w:t>avec 30 piquage</w:t>
      </w:r>
    </w:p>
    <w:p w:rsidR="00D07CEA" w:rsidRPr="001855E1" w:rsidRDefault="00AF5C94" w:rsidP="001855E1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''</w:t>
      </w:r>
      <w:r w:rsidRPr="00AF5C94">
        <w:rPr>
          <w:rFonts w:ascii="Comic Sans MS" w:hAnsi="Comic Sans MS" w:cs="Times New Roman"/>
          <w:b/>
          <w:bCs/>
          <w:sz w:val="20"/>
          <w:szCs w:val="20"/>
        </w:rPr>
        <w:t>Hot Tapping</w:t>
      </w:r>
      <w:r>
        <w:rPr>
          <w:rFonts w:ascii="Comic Sans MS" w:hAnsi="Comic Sans MS" w:cs="Times New Roman"/>
          <w:b/>
          <w:bCs/>
          <w:sz w:val="20"/>
          <w:szCs w:val="20"/>
        </w:rPr>
        <w:t>''</w:t>
      </w:r>
      <w:r w:rsidRPr="0025530B">
        <w:rPr>
          <w:rFonts w:ascii="Comic Sans MS" w:hAnsi="Comic Sans MS" w:cs="Times New Roman"/>
          <w:sz w:val="20"/>
          <w:szCs w:val="20"/>
        </w:rPr>
        <w:t xml:space="preserve"> </w:t>
      </w:r>
      <w:r w:rsidR="00F766C0" w:rsidRPr="0025530B">
        <w:rPr>
          <w:rFonts w:ascii="Comic Sans MS" w:hAnsi="Comic Sans MS" w:cs="Times New Roman"/>
          <w:sz w:val="20"/>
          <w:szCs w:val="20"/>
        </w:rPr>
        <w:t>(implantati</w:t>
      </w:r>
      <w:r w:rsidR="00C12723" w:rsidRPr="0025530B">
        <w:rPr>
          <w:rFonts w:ascii="Comic Sans MS" w:hAnsi="Comic Sans MS" w:cs="Times New Roman"/>
          <w:sz w:val="20"/>
          <w:szCs w:val="20"/>
        </w:rPr>
        <w:t>on topographique, TPL, PT</w:t>
      </w:r>
      <w:r w:rsidR="00F766C0" w:rsidRPr="0025530B">
        <w:rPr>
          <w:rFonts w:ascii="Comic Sans MS" w:hAnsi="Comic Sans MS" w:cs="Times New Roman"/>
          <w:sz w:val="20"/>
          <w:szCs w:val="20"/>
        </w:rPr>
        <w:t>)</w:t>
      </w:r>
      <w:r w:rsidRPr="0025530B">
        <w:rPr>
          <w:rFonts w:ascii="Comic Sans MS" w:hAnsi="Comic Sans MS" w:cs="Times New Roman"/>
          <w:sz w:val="20"/>
          <w:szCs w:val="20"/>
        </w:rPr>
        <w:t xml:space="preserve"> </w:t>
      </w:r>
      <w:r w:rsidR="00E52189" w:rsidRPr="0025530B">
        <w:rPr>
          <w:rFonts w:ascii="Comic Sans MS" w:hAnsi="Comic Sans MS" w:cs="Times New Roman"/>
          <w:sz w:val="20"/>
          <w:szCs w:val="20"/>
        </w:rPr>
        <w:t xml:space="preserve">de budget </w:t>
      </w:r>
      <w:r w:rsidRPr="0025530B">
        <w:rPr>
          <w:rFonts w:ascii="Comic Sans MS" w:hAnsi="Comic Sans MS" w:cs="Times New Roman"/>
          <w:sz w:val="20"/>
          <w:szCs w:val="20"/>
        </w:rPr>
        <w:t>150 M€</w:t>
      </w:r>
      <w:r w:rsidR="00E57DA4" w:rsidRPr="0025530B">
        <w:rPr>
          <w:rFonts w:ascii="Comic Sans MS" w:hAnsi="Comic Sans MS" w:cs="Times New Roman"/>
          <w:sz w:val="20"/>
          <w:szCs w:val="20"/>
        </w:rPr>
        <w:t>.</w:t>
      </w:r>
    </w:p>
    <w:p w:rsidR="001855E1" w:rsidRDefault="001855E1" w:rsidP="002323E0">
      <w:pPr>
        <w:pStyle w:val="Default"/>
        <w:rPr>
          <w:rFonts w:ascii="Comic Sans MS" w:hAnsi="Comic Sans MS" w:cs="Times New Roman"/>
          <w:b/>
          <w:bCs/>
        </w:rPr>
      </w:pPr>
    </w:p>
    <w:p w:rsidR="002323E0" w:rsidRPr="00732CAB" w:rsidRDefault="00F9341F" w:rsidP="00732CAB">
      <w:pPr>
        <w:pStyle w:val="Default"/>
        <w:pBdr>
          <w:bottom w:val="single" w:sz="4" w:space="1" w:color="auto"/>
        </w:pBd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Expériences professionnelles</w:t>
      </w:r>
    </w:p>
    <w:p w:rsidR="00E32779" w:rsidRDefault="00E32779" w:rsidP="00E32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D756DD" w:rsidRPr="00673771" w:rsidRDefault="00D756DD" w:rsidP="00D756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Septem</w:t>
      </w:r>
      <w:r w:rsidR="004F3E53">
        <w:rPr>
          <w:rFonts w:ascii="Comic Sans MS" w:hAnsi="Comic Sans MS" w:cs="Times New Roman"/>
          <w:color w:val="000000"/>
          <w:sz w:val="20"/>
          <w:szCs w:val="20"/>
        </w:rPr>
        <w:t>bre 2014 – Jusqu'a moment : G</w:t>
      </w:r>
      <w:r>
        <w:rPr>
          <w:rFonts w:ascii="Comic Sans MS" w:hAnsi="Comic Sans MS" w:cs="Times New Roman"/>
          <w:color w:val="000000"/>
          <w:sz w:val="20"/>
          <w:szCs w:val="20"/>
        </w:rPr>
        <w:t>érant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 xml:space="preserve"> de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la société conseil et services,</w:t>
      </w:r>
    </w:p>
    <w:p w:rsidR="005E4236" w:rsidRPr="00855B12" w:rsidRDefault="005E4236" w:rsidP="005E423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  <w:lang w:val="en-US"/>
        </w:rPr>
      </w:pPr>
      <w:r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Siege  : Rue el </w:t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  <w:lang w:val="en-US"/>
        </w:rPr>
        <w:t>Arbie</w:t>
      </w:r>
      <w:proofErr w:type="spellEnd"/>
      <w:r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  <w:lang w:val="en-US"/>
        </w:rPr>
        <w:t>Zarrouk</w:t>
      </w:r>
      <w:proofErr w:type="spellEnd"/>
      <w:r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 , 8050 </w:t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  <w:lang w:val="en-US"/>
        </w:rPr>
        <w:t>Hammamet</w:t>
      </w:r>
      <w:proofErr w:type="spellEnd"/>
      <w:r w:rsidRPr="00855B12"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-TUNISIE. </w:t>
      </w:r>
    </w:p>
    <w:p w:rsidR="00D756DD" w:rsidRDefault="00057D02" w:rsidP="00073E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Consultant Etudes de prix,</w:t>
      </w:r>
    </w:p>
    <w:p w:rsidR="00057D02" w:rsidRDefault="00057D02" w:rsidP="00073E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Nos  client : VINCI</w:t>
      </w:r>
      <w:r w:rsidR="00855B12">
        <w:rPr>
          <w:rFonts w:ascii="Comic Sans MS" w:hAnsi="Comic Sans MS" w:cs="Times New Roman"/>
          <w:color w:val="000000"/>
          <w:sz w:val="20"/>
          <w:szCs w:val="20"/>
        </w:rPr>
        <w:t xml:space="preserve"> CONSTRUCTION</w:t>
      </w:r>
      <w:r>
        <w:rPr>
          <w:rFonts w:ascii="Comic Sans MS" w:hAnsi="Comic Sans MS" w:cs="Times New Roman"/>
          <w:color w:val="000000"/>
          <w:sz w:val="20"/>
          <w:szCs w:val="20"/>
        </w:rPr>
        <w:t>,</w:t>
      </w:r>
      <w:r w:rsidR="00944028">
        <w:rPr>
          <w:rFonts w:ascii="Comic Sans MS" w:hAnsi="Comic Sans MS" w:cs="Times New Roman"/>
          <w:color w:val="000000"/>
          <w:sz w:val="20"/>
          <w:szCs w:val="20"/>
        </w:rPr>
        <w:t xml:space="preserve"> ACBI,</w:t>
      </w:r>
      <w:r w:rsidR="00944028" w:rsidRPr="00944028">
        <w:rPr>
          <w:rFonts w:ascii="Arial" w:hAnsi="Arial"/>
          <w:b/>
          <w:bCs/>
          <w:i/>
          <w:iCs/>
          <w:color w:val="4F81BD"/>
          <w:sz w:val="18"/>
          <w:szCs w:val="18"/>
          <w:shd w:val="clear" w:color="auto" w:fill="FFFFFF"/>
        </w:rPr>
        <w:t xml:space="preserve"> </w:t>
      </w:r>
      <w:proofErr w:type="spellStart"/>
      <w:r w:rsidR="00944028">
        <w:rPr>
          <w:rFonts w:ascii="Comic Sans MS" w:hAnsi="Comic Sans MS" w:cs="Times New Roman"/>
          <w:color w:val="000000"/>
          <w:sz w:val="20"/>
          <w:szCs w:val="20"/>
        </w:rPr>
        <w:t>Silver</w:t>
      </w:r>
      <w:proofErr w:type="spellEnd"/>
      <w:r w:rsidR="00944028">
        <w:rPr>
          <w:rFonts w:ascii="Comic Sans MS" w:hAnsi="Comic Sans MS" w:cs="Times New Roman"/>
          <w:color w:val="000000"/>
          <w:sz w:val="20"/>
          <w:szCs w:val="20"/>
        </w:rPr>
        <w:t xml:space="preserve"> Cs / MIC JET</w:t>
      </w:r>
      <w:r w:rsidR="00944028" w:rsidRPr="00944028">
        <w:rPr>
          <w:rFonts w:ascii="Comic Sans MS" w:hAnsi="Comic Sans MS" w:cs="Times New Roman"/>
          <w:color w:val="000000"/>
          <w:sz w:val="20"/>
          <w:szCs w:val="20"/>
        </w:rPr>
        <w:t xml:space="preserve"> - JET ALU GROUP</w:t>
      </w:r>
    </w:p>
    <w:p w:rsidR="00944028" w:rsidRDefault="00944028" w:rsidP="00073E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Nos partenaires : STABALUX, </w:t>
      </w:r>
    </w:p>
    <w:p w:rsidR="00D756DD" w:rsidRDefault="00D756DD" w:rsidP="00D756D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662EA9" w:rsidRPr="00673771" w:rsidRDefault="00662EA9" w:rsidP="00662E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Sep</w:t>
      </w:r>
      <w:r w:rsidR="00D756DD">
        <w:rPr>
          <w:rFonts w:ascii="Comic Sans MS" w:hAnsi="Comic Sans MS" w:cs="Times New Roman"/>
          <w:color w:val="000000"/>
          <w:sz w:val="20"/>
          <w:szCs w:val="20"/>
        </w:rPr>
        <w:t>tembre 2013 – Aout 2014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 : Métreur chiffreur en métallerie au sien de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la société ''</w:t>
      </w:r>
      <w:r w:rsidR="005D6CC4">
        <w:rPr>
          <w:rFonts w:ascii="Comic Sans MS" w:hAnsi="Comic Sans MS" w:cs="Times New Roman"/>
          <w:color w:val="000000"/>
          <w:sz w:val="20"/>
          <w:szCs w:val="20"/>
        </w:rPr>
        <w:t>SPAL</w:t>
      </w:r>
      <w:r>
        <w:rPr>
          <w:rFonts w:ascii="Comic Sans MS" w:hAnsi="Comic Sans MS" w:cs="Times New Roman"/>
          <w:color w:val="000000"/>
          <w:sz w:val="20"/>
          <w:szCs w:val="20"/>
        </w:rPr>
        <w:t>''</w:t>
      </w:r>
      <w:r w:rsidR="00820E6F">
        <w:rPr>
          <w:rFonts w:ascii="Comic Sans MS" w:hAnsi="Comic Sans MS" w:cs="Times New Roman"/>
          <w:color w:val="000000"/>
          <w:sz w:val="20"/>
          <w:szCs w:val="20"/>
        </w:rPr>
        <w:t>, 95004 CERGY-POINTOISE</w:t>
      </w:r>
      <w:r>
        <w:rPr>
          <w:rFonts w:ascii="Comic Sans MS" w:hAnsi="Comic Sans MS" w:cs="Times New Roman"/>
          <w:color w:val="000000"/>
          <w:sz w:val="20"/>
          <w:szCs w:val="20"/>
        </w:rPr>
        <w:t>,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           - Etudes de prix sur les travaux d'entretien, de grosses réparation et d'aménagement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           des bâtiments départementaux dans le département des Hauts-de-Seine,  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- D.A.O en menuiserie extérieure acier/alu (Technal/Loire. Alu/JANSEN/Forester).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Times New Roman"/>
          <w:color w:val="000000"/>
          <w:sz w:val="20"/>
          <w:szCs w:val="20"/>
        </w:rPr>
      </w:pPr>
    </w:p>
    <w:p w:rsidR="00662EA9" w:rsidRPr="00E32779" w:rsidRDefault="00662EA9" w:rsidP="00E32779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</w:p>
    <w:p w:rsidR="00E32779" w:rsidRPr="00E32779" w:rsidRDefault="00E32779" w:rsidP="00E327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lastRenderedPageBreak/>
        <w:t>Décembre 2009 – septembre 2013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 xml:space="preserve"> : Métreur chiffreur en métallerie au sien de la société </w:t>
      </w:r>
      <w:r w:rsidRPr="00F9341F">
        <w:rPr>
          <w:rFonts w:ascii="Comic Sans MS" w:hAnsi="Comic Sans MS" w:cs="Times New Roman"/>
          <w:b/>
          <w:bCs/>
          <w:color w:val="000000"/>
          <w:sz w:val="20"/>
          <w:szCs w:val="20"/>
        </w:rPr>
        <w:t xml:space="preserve">M.I.C </w:t>
      </w:r>
      <w:r>
        <w:rPr>
          <w:rFonts w:ascii="Comic Sans MS" w:hAnsi="Comic Sans MS" w:cs="Times New Roman"/>
          <w:color w:val="000000"/>
          <w:sz w:val="20"/>
          <w:szCs w:val="20"/>
        </w:rPr>
        <w:t>"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Métall</w:t>
      </w:r>
      <w:r>
        <w:rPr>
          <w:rFonts w:ascii="Comic Sans MS" w:hAnsi="Comic Sans MS" w:cs="Times New Roman"/>
          <w:color w:val="000000"/>
          <w:sz w:val="20"/>
          <w:szCs w:val="20"/>
        </w:rPr>
        <w:t>erie Industrielle Commerciale",</w:t>
      </w:r>
      <w:r w:rsidR="00DA0B3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</w:p>
    <w:p w:rsidR="00E32779" w:rsidRDefault="00E32779" w:rsidP="00D23F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Etudes</w:t>
      </w: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des proj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ets en métallerie, serrurerie, </w:t>
      </w: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charpent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e métallique, menuiserie alu/acier </w:t>
      </w:r>
    </w:p>
    <w:p w:rsidR="00D23FC5" w:rsidRPr="00D23FC5" w:rsidRDefault="00D23FC5" w:rsidP="00D23FC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D23FC5">
        <w:rPr>
          <w:rFonts w:ascii="Comic Sans MS" w:eastAsia="MS Mincho" w:hAnsi="Comic Sans MS" w:cs="Times New Roman"/>
          <w:color w:val="000000"/>
          <w:sz w:val="20"/>
          <w:szCs w:val="20"/>
        </w:rPr>
        <w:t>murs rideaux acier, façades en VEA</w:t>
      </w:r>
      <w:r w:rsidR="0034796D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  <w:r w:rsidRPr="00D23FC5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droites et courbes, verrières, bardage double </w:t>
      </w:r>
    </w:p>
    <w:p w:rsidR="00D23FC5" w:rsidRPr="00673771" w:rsidRDefault="00D23FC5" w:rsidP="00DA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D23FC5">
        <w:rPr>
          <w:rFonts w:ascii="Comic Sans MS" w:eastAsia="MS Mincho" w:hAnsi="Comic Sans MS" w:cs="Times New Roman"/>
          <w:color w:val="000000"/>
          <w:sz w:val="20"/>
          <w:szCs w:val="20"/>
        </w:rPr>
        <w:t>peaux et parement composite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de montant entre </w:t>
      </w:r>
      <w:r w:rsidR="00DA0B31">
        <w:rPr>
          <w:rFonts w:ascii="Comic Sans MS" w:eastAsia="MS Mincho" w:hAnsi="Comic Sans MS" w:cs="Times New Roman"/>
          <w:color w:val="000000"/>
          <w:sz w:val="20"/>
          <w:szCs w:val="20"/>
        </w:rPr>
        <w:t>40</w:t>
      </w: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0 000 € et </w:t>
      </w:r>
      <w:r w:rsidR="00DA0B31">
        <w:rPr>
          <w:rFonts w:ascii="Comic Sans MS" w:eastAsia="MS Mincho" w:hAnsi="Comic Sans MS" w:cs="Times New Roman"/>
          <w:color w:val="000000"/>
          <w:sz w:val="20"/>
          <w:szCs w:val="20"/>
        </w:rPr>
        <w:t>8 0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>00 000 €,.</w:t>
      </w:r>
    </w:p>
    <w:p w:rsidR="00E32779" w:rsidRDefault="00DA0B31" w:rsidP="00E32779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    </w:t>
      </w:r>
      <w:r w:rsidR="00E32779">
        <w:rPr>
          <w:rFonts w:ascii="Comic Sans MS" w:eastAsia="MS Mincho" w:hAnsi="Comic Sans MS" w:cs="Times New Roman"/>
          <w:color w:val="000000"/>
          <w:sz w:val="20"/>
          <w:szCs w:val="20"/>
        </w:rPr>
        <w:t>- Etudes</w:t>
      </w:r>
      <w:r w:rsidR="00E32779"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et ch</w:t>
      </w:r>
      <w:r w:rsidR="00683BA4">
        <w:rPr>
          <w:rFonts w:ascii="Comic Sans MS" w:eastAsia="MS Mincho" w:hAnsi="Comic Sans MS" w:cs="Times New Roman"/>
          <w:color w:val="000000"/>
          <w:sz w:val="20"/>
          <w:szCs w:val="20"/>
        </w:rPr>
        <w:t>iffrage par BATIPRIX</w:t>
      </w:r>
      <w:r w:rsidR="00E32779"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. </w:t>
      </w:r>
    </w:p>
    <w:p w:rsidR="00683BA4" w:rsidRPr="00A32D42" w:rsidRDefault="00683BA4" w:rsidP="00E32779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Les clients sont EST SOMEN,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ETS  VITRY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ETS  CLEOME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</w:t>
      </w:r>
    </w:p>
    <w:p w:rsidR="00E32779" w:rsidRPr="00A32D42" w:rsidRDefault="00DA0B31" w:rsidP="00E3277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MS Mincho" w:hAnsi="Comic Sans MS" w:cs="MS Mincho"/>
          <w:color w:val="000000"/>
          <w:sz w:val="20"/>
          <w:szCs w:val="20"/>
        </w:rPr>
      </w:pPr>
      <w:r>
        <w:rPr>
          <w:rFonts w:ascii="Comic Sans MS" w:eastAsia="MS Mincho" w:hAnsi="Comic Sans MS" w:cs="MS Mincho"/>
          <w:color w:val="000000"/>
          <w:sz w:val="20"/>
          <w:szCs w:val="20"/>
        </w:rPr>
        <w:t xml:space="preserve">    </w:t>
      </w:r>
      <w:r w:rsidR="00D756DD">
        <w:rPr>
          <w:rFonts w:ascii="Comic Sans MS" w:eastAsia="MS Mincho" w:hAnsi="Comic Sans MS" w:cs="MS Mincho"/>
          <w:color w:val="000000"/>
          <w:sz w:val="20"/>
          <w:szCs w:val="20"/>
        </w:rPr>
        <w:t>Plusieurs fois s</w:t>
      </w:r>
      <w:r w:rsidR="00E32779" w:rsidRPr="00A32D42">
        <w:rPr>
          <w:rFonts w:ascii="Comic Sans MS" w:eastAsia="MS Mincho" w:hAnsi="Comic Sans MS" w:cs="MS Mincho"/>
          <w:color w:val="000000"/>
          <w:sz w:val="20"/>
          <w:szCs w:val="20"/>
        </w:rPr>
        <w:t xml:space="preserve">tages en France : </w:t>
      </w:r>
    </w:p>
    <w:p w:rsidR="00E32779" w:rsidRPr="00A32D42" w:rsidRDefault="00E32779" w:rsidP="00E32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A32D42">
        <w:rPr>
          <w:rFonts w:ascii="MS Mincho" w:eastAsia="MS Mincho" w:hAnsi="MS Mincho" w:cs="MS Mincho" w:hint="eastAsia"/>
          <w:color w:val="000000"/>
          <w:sz w:val="20"/>
          <w:szCs w:val="20"/>
        </w:rPr>
        <w:t>✓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Ste</w:t>
      </w:r>
      <w:r w:rsidRPr="00A32D42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 M.I.C</w:t>
      </w:r>
      <w:r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>-</w:t>
      </w:r>
      <w:r>
        <w:rPr>
          <w:rFonts w:ascii="Arial" w:hAnsi="Arial"/>
          <w:color w:val="222222"/>
          <w:shd w:val="clear" w:color="auto" w:fill="FFFFFF"/>
        </w:rPr>
        <w:t xml:space="preserve"> </w:t>
      </w:r>
      <w:r w:rsidRPr="00E57DA4">
        <w:rPr>
          <w:rFonts w:ascii="Comic Sans MS" w:eastAsia="MS Mincho" w:hAnsi="Comic Sans MS" w:cs="Times New Roman"/>
          <w:color w:val="000000"/>
          <w:sz w:val="20"/>
          <w:szCs w:val="20"/>
        </w:rPr>
        <w:t>78990 Élancourt.</w:t>
      </w:r>
    </w:p>
    <w:p w:rsidR="00E32779" w:rsidRDefault="00E32779" w:rsidP="00D756DD">
      <w:pPr>
        <w:pStyle w:val="Paragraphedeliste"/>
        <w:ind w:left="709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A32D42">
        <w:rPr>
          <w:rFonts w:ascii="MS Mincho" w:eastAsia="MS Mincho" w:hAnsi="MS Mincho" w:cs="MS Mincho" w:hint="eastAsia"/>
          <w:color w:val="000000"/>
          <w:sz w:val="20"/>
          <w:szCs w:val="20"/>
        </w:rPr>
        <w:t>✓</w:t>
      </w:r>
      <w:r w:rsidRPr="00A32D42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Ste </w:t>
      </w:r>
      <w:r w:rsidRPr="00A32D42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BEGAT </w:t>
      </w:r>
      <w:r w:rsidR="00D756DD">
        <w:rPr>
          <w:rFonts w:ascii="Comic Sans MS" w:eastAsia="MS Mincho" w:hAnsi="Comic Sans MS" w:cs="Times New Roman"/>
          <w:color w:val="000000"/>
          <w:sz w:val="20"/>
          <w:szCs w:val="20"/>
        </w:rPr>
        <w:t>(BATIPRIX)</w:t>
      </w:r>
    </w:p>
    <w:p w:rsidR="00E32779" w:rsidRDefault="00E32779" w:rsidP="00D756DD">
      <w:pPr>
        <w:pStyle w:val="Paragraphedeliste"/>
        <w:numPr>
          <w:ilvl w:val="0"/>
          <w:numId w:val="14"/>
        </w:numPr>
        <w:ind w:left="993" w:hanging="295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Ste </w:t>
      </w:r>
      <w:r w:rsidRPr="00E57DA4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>SOTRAMETA</w:t>
      </w:r>
      <w:r w:rsidR="00D756DD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>L</w:t>
      </w:r>
      <w:r w:rsidR="00FD7BD3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 </w:t>
      </w:r>
      <w:r w:rsidR="00683BA4">
        <w:rPr>
          <w:rFonts w:ascii="Comic Sans MS" w:eastAsia="MS Mincho" w:hAnsi="Comic Sans MS" w:cs="Times New Roman"/>
          <w:color w:val="000000"/>
          <w:sz w:val="20"/>
          <w:szCs w:val="20"/>
        </w:rPr>
        <w:t>à LE MELE SUR SARTHE 61170</w:t>
      </w:r>
      <w:r w:rsidR="00FD7BD3" w:rsidRPr="00FD7BD3">
        <w:rPr>
          <w:rFonts w:ascii="Comic Sans MS" w:eastAsia="MS Mincho" w:hAnsi="Comic Sans MS" w:cs="Times New Roman"/>
          <w:color w:val="000000"/>
          <w:sz w:val="20"/>
          <w:szCs w:val="20"/>
        </w:rPr>
        <w:t>,</w:t>
      </w:r>
    </w:p>
    <w:p w:rsidR="00683BA4" w:rsidRDefault="00683BA4" w:rsidP="00683BA4">
      <w:pPr>
        <w:pStyle w:val="Paragraphedeliste"/>
        <w:numPr>
          <w:ilvl w:val="0"/>
          <w:numId w:val="14"/>
        </w:numPr>
        <w:ind w:left="993" w:hanging="295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683BA4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BAVETTA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131 Bis, Route d'ARRAS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>,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BOIS-BERNARD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62320</w:t>
      </w:r>
    </w:p>
    <w:p w:rsidR="00E32779" w:rsidRPr="00E32779" w:rsidRDefault="00E32779" w:rsidP="00E32779">
      <w:pPr>
        <w:pStyle w:val="Paragraphedeliste"/>
        <w:ind w:left="993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E32779" w:rsidRPr="00D07CEA" w:rsidRDefault="00E32779" w:rsidP="00E327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  <w:r w:rsidRPr="00F9341F">
        <w:rPr>
          <w:rFonts w:ascii="Comic Sans MS" w:hAnsi="Comic Sans MS" w:cs="Times New Roman"/>
          <w:color w:val="000000"/>
          <w:sz w:val="20"/>
          <w:szCs w:val="20"/>
        </w:rPr>
        <w:t>Janvier 2009 – Novembre 2009 : Métreur vérificateur en bâtiment (Gros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et second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-œuvre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) 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au sein de l’entreprise  « Compagnie Générale des Travaux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"</w:t>
      </w:r>
      <w:r>
        <w:rPr>
          <w:rFonts w:ascii="Comic Sans MS" w:hAnsi="Comic Sans MS" w:cs="Times New Roman"/>
          <w:b/>
          <w:bCs/>
          <w:color w:val="000000"/>
          <w:sz w:val="20"/>
          <w:szCs w:val="20"/>
        </w:rPr>
        <w:t>C.G.T".</w:t>
      </w:r>
    </w:p>
    <w:p w:rsidR="00E32779" w:rsidRPr="00F9341F" w:rsidRDefault="00E32779" w:rsidP="00E32779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</w:p>
    <w:p w:rsidR="00E32779" w:rsidRPr="001855E1" w:rsidRDefault="00E32779" w:rsidP="00E327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F9341F">
        <w:rPr>
          <w:rFonts w:ascii="Comic Sans MS" w:hAnsi="Comic Sans MS" w:cs="Times New Roman"/>
          <w:color w:val="000000"/>
          <w:sz w:val="20"/>
          <w:szCs w:val="20"/>
        </w:rPr>
        <w:t>Février 2008 –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Janvier 2009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 : Dessinateur projeteur au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sein de MECATER INTERNATIONAL,</w:t>
      </w:r>
    </w:p>
    <w:p w:rsidR="00E32779" w:rsidRPr="00DA0B31" w:rsidRDefault="00E32779" w:rsidP="00DA0B31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Projets :</w:t>
      </w:r>
      <w:r w:rsidR="00DA0B31">
        <w:rPr>
          <w:rFonts w:ascii="Comic Sans MS" w:hAnsi="Comic Sans MS" w:cs="Times New Roman"/>
          <w:sz w:val="20"/>
          <w:szCs w:val="20"/>
        </w:rPr>
        <w:t xml:space="preserve"> </w:t>
      </w:r>
      <w:r w:rsidRPr="00F9341F">
        <w:rPr>
          <w:rFonts w:ascii="Comic Sans MS" w:eastAsia="MS Mincho" w:hAnsi="Comic Sans MS" w:cs="Times New Roman"/>
          <w:sz w:val="20"/>
          <w:szCs w:val="20"/>
        </w:rPr>
        <w:t>Renforcement de versants naturels instables TEC INGENIRIE</w:t>
      </w:r>
      <w:r w:rsidRPr="00F9341F">
        <w:rPr>
          <w:rFonts w:ascii="Comic Sans MS" w:eastAsia="MS Mincho" w:hAnsi="Comic Sans MS" w:cs="Times New Roman"/>
          <w:b/>
          <w:bCs/>
          <w:sz w:val="20"/>
          <w:szCs w:val="20"/>
        </w:rPr>
        <w:t xml:space="preserve">-GABON. </w:t>
      </w:r>
    </w:p>
    <w:p w:rsidR="00662EA9" w:rsidRDefault="00662EA9" w:rsidP="00662EA9">
      <w:pPr>
        <w:pStyle w:val="Default"/>
        <w:rPr>
          <w:rFonts w:ascii="Comic Sans MS" w:hAnsi="Comic Sans MS" w:cs="Times New Roman"/>
          <w:sz w:val="20"/>
          <w:szCs w:val="20"/>
        </w:rPr>
      </w:pPr>
    </w:p>
    <w:p w:rsidR="00C5155A" w:rsidRDefault="00B004E6" w:rsidP="008E48D4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 xml:space="preserve">Septembre </w:t>
      </w:r>
      <w:r w:rsidR="002323E0" w:rsidRPr="00F9341F">
        <w:rPr>
          <w:rFonts w:ascii="Comic Sans MS" w:hAnsi="Comic Sans MS" w:cs="Times New Roman"/>
          <w:sz w:val="20"/>
          <w:szCs w:val="20"/>
        </w:rPr>
        <w:t>2007</w:t>
      </w:r>
      <w:r w:rsidR="00D945AF" w:rsidRPr="00F9341F">
        <w:rPr>
          <w:rFonts w:ascii="Comic Sans MS" w:hAnsi="Comic Sans MS" w:cs="Times New Roman"/>
          <w:sz w:val="20"/>
          <w:szCs w:val="20"/>
        </w:rPr>
        <w:t>-</w:t>
      </w:r>
      <w:r w:rsidRPr="00F9341F">
        <w:rPr>
          <w:rFonts w:ascii="Comic Sans MS" w:hAnsi="Comic Sans MS" w:cs="Times New Roman"/>
          <w:sz w:val="20"/>
          <w:szCs w:val="20"/>
        </w:rPr>
        <w:t xml:space="preserve"> Janvier </w:t>
      </w:r>
      <w:r w:rsidR="00D945AF" w:rsidRPr="00F9341F">
        <w:rPr>
          <w:rFonts w:ascii="Comic Sans MS" w:hAnsi="Comic Sans MS" w:cs="Times New Roman"/>
          <w:sz w:val="20"/>
          <w:szCs w:val="20"/>
        </w:rPr>
        <w:t>2008</w:t>
      </w:r>
      <w:r w:rsidRPr="00F9341F">
        <w:rPr>
          <w:rFonts w:ascii="Comic Sans MS" w:hAnsi="Comic Sans MS" w:cs="Times New Roman"/>
          <w:sz w:val="20"/>
          <w:szCs w:val="20"/>
        </w:rPr>
        <w:t xml:space="preserve"> : </w:t>
      </w:r>
      <w:r w:rsidR="002323E0" w:rsidRPr="00F9341F">
        <w:rPr>
          <w:rFonts w:ascii="Comic Sans MS" w:hAnsi="Comic Sans MS" w:cs="Times New Roman"/>
          <w:sz w:val="20"/>
          <w:szCs w:val="20"/>
        </w:rPr>
        <w:t>Dessinateur pro</w:t>
      </w:r>
      <w:r w:rsidR="00DB31EE">
        <w:rPr>
          <w:rFonts w:ascii="Comic Sans MS" w:hAnsi="Comic Sans MS" w:cs="Times New Roman"/>
          <w:sz w:val="20"/>
          <w:szCs w:val="20"/>
        </w:rPr>
        <w:t>jeteur au sien de bureau de pilotage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 </w:t>
      </w:r>
      <w:r w:rsidR="002323E0" w:rsidRPr="00F9341F">
        <w:rPr>
          <w:rFonts w:ascii="Comic Sans MS" w:hAnsi="Comic Sans MS" w:cs="Times New Roman"/>
          <w:bCs/>
          <w:sz w:val="20"/>
          <w:szCs w:val="20"/>
        </w:rPr>
        <w:t xml:space="preserve">I.C.E.P </w:t>
      </w:r>
      <w:r w:rsidRPr="00F9341F">
        <w:rPr>
          <w:rFonts w:ascii="Comic Sans MS" w:hAnsi="Comic Sans MS" w:cs="Times New Roman"/>
          <w:bCs/>
          <w:sz w:val="20"/>
          <w:szCs w:val="20"/>
        </w:rPr>
        <w:t>(Ingénierie Conseil Etudes Pilotage)</w:t>
      </w:r>
      <w:r w:rsidR="00C5155A">
        <w:rPr>
          <w:rFonts w:ascii="Comic Sans MS" w:hAnsi="Comic Sans MS" w:cs="Times New Roman"/>
          <w:sz w:val="20"/>
          <w:szCs w:val="20"/>
        </w:rPr>
        <w:t xml:space="preserve"> </w:t>
      </w:r>
      <w:r w:rsidRPr="00F9341F">
        <w:rPr>
          <w:rFonts w:ascii="Comic Sans MS" w:hAnsi="Comic Sans MS" w:cs="Times New Roman"/>
          <w:sz w:val="20"/>
          <w:szCs w:val="20"/>
        </w:rPr>
        <w:t xml:space="preserve">domaines de 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Béton armé, V.R.D, pilotage, </w:t>
      </w:r>
    </w:p>
    <w:p w:rsidR="00392387" w:rsidRPr="00F9341F" w:rsidRDefault="002323E0" w:rsidP="00C5155A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Expertise</w:t>
      </w:r>
      <w:r w:rsidR="008E48D4" w:rsidRPr="00F9341F">
        <w:rPr>
          <w:rFonts w:ascii="Comic Sans MS" w:hAnsi="Comic Sans MS" w:cs="Times New Roman"/>
          <w:sz w:val="20"/>
          <w:szCs w:val="20"/>
        </w:rPr>
        <w:t xml:space="preserve"> en génie civil)</w:t>
      </w:r>
      <w:r w:rsidRPr="00F9341F">
        <w:rPr>
          <w:rFonts w:ascii="Comic Sans MS" w:hAnsi="Comic Sans MS" w:cs="Times New Roman"/>
          <w:sz w:val="20"/>
          <w:szCs w:val="20"/>
        </w:rPr>
        <w:t>.</w:t>
      </w:r>
    </w:p>
    <w:p w:rsidR="002D5458" w:rsidRPr="00DA0B31" w:rsidRDefault="008E48D4" w:rsidP="00DA0B31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Projets :</w:t>
      </w:r>
      <w:r w:rsidR="00DA0B31">
        <w:rPr>
          <w:rFonts w:ascii="Comic Sans MS" w:hAnsi="Comic Sans MS" w:cs="Times New Roman"/>
          <w:sz w:val="20"/>
          <w:szCs w:val="20"/>
        </w:rPr>
        <w:t xml:space="preserve"> </w:t>
      </w:r>
      <w:r w:rsidR="00F7617E">
        <w:rPr>
          <w:rFonts w:ascii="Comic Sans MS" w:eastAsia="MS Mincho" w:hAnsi="Comic Sans MS" w:cs="Times New Roman"/>
          <w:sz w:val="20"/>
          <w:szCs w:val="20"/>
        </w:rPr>
        <w:t>Conception, étude béton</w:t>
      </w:r>
      <w:r w:rsidR="002D5458" w:rsidRPr="00F9341F">
        <w:rPr>
          <w:rFonts w:ascii="Comic Sans MS" w:eastAsia="MS Mincho" w:hAnsi="Comic Sans MS" w:cs="Times New Roman"/>
          <w:sz w:val="20"/>
          <w:szCs w:val="20"/>
        </w:rPr>
        <w:t xml:space="preserve"> du projet Immeuble SPIV à AIN ZAGHOUAN </w:t>
      </w:r>
    </w:p>
    <w:p w:rsidR="001855E1" w:rsidRDefault="002D5458" w:rsidP="00E32779">
      <w:pPr>
        <w:pStyle w:val="Default"/>
        <w:ind w:firstLine="360"/>
        <w:rPr>
          <w:rFonts w:ascii="Comic Sans MS" w:eastAsia="MS Mincho" w:hAnsi="Comic Sans MS" w:cs="Times New Roman"/>
          <w:sz w:val="20"/>
          <w:szCs w:val="20"/>
        </w:rPr>
      </w:pPr>
      <w:r w:rsidRPr="00F9341F">
        <w:rPr>
          <w:rFonts w:ascii="Comic Sans MS" w:eastAsia="MS Mincho" w:hAnsi="Comic Sans MS" w:cs="Times New Roman"/>
          <w:sz w:val="20"/>
          <w:szCs w:val="20"/>
        </w:rPr>
        <w:t>« SS + RDC +</w:t>
      </w:r>
      <w:r w:rsidR="00673771">
        <w:rPr>
          <w:rFonts w:ascii="Comic Sans MS" w:eastAsia="MS Mincho" w:hAnsi="Comic Sans MS" w:cs="Times New Roman"/>
          <w:sz w:val="20"/>
          <w:szCs w:val="20"/>
        </w:rPr>
        <w:t xml:space="preserve"> 5étage de superficie 4000 m² ».</w:t>
      </w:r>
      <w:r w:rsidRPr="00673771">
        <w:rPr>
          <w:rFonts w:ascii="Comic Sans MS" w:eastAsia="MS Mincho" w:hAnsi="Comic Sans MS" w:cs="Times New Roman"/>
          <w:sz w:val="20"/>
          <w:szCs w:val="20"/>
        </w:rPr>
        <w:t xml:space="preserve"> </w:t>
      </w:r>
    </w:p>
    <w:p w:rsidR="00DB31EE" w:rsidRDefault="00DB31EE" w:rsidP="00DB31EE">
      <w:pPr>
        <w:pStyle w:val="Default"/>
        <w:numPr>
          <w:ilvl w:val="0"/>
          <w:numId w:val="5"/>
        </w:numPr>
        <w:rPr>
          <w:rFonts w:ascii="Comic Sans MS" w:eastAsia="MS Mincho" w:hAnsi="Comic Sans MS" w:cs="Times New Roman"/>
          <w:sz w:val="20"/>
          <w:szCs w:val="20"/>
        </w:rPr>
      </w:pPr>
      <w:r>
        <w:rPr>
          <w:rFonts w:ascii="Comic Sans MS" w:eastAsia="MS Mincho" w:hAnsi="Comic Sans MS" w:cs="Times New Roman"/>
          <w:sz w:val="20"/>
          <w:szCs w:val="20"/>
        </w:rPr>
        <w:t xml:space="preserve">Expertise pour le ministère de Finance </w:t>
      </w:r>
      <w:r w:rsidR="00FE3025">
        <w:rPr>
          <w:rFonts w:ascii="Comic Sans MS" w:eastAsia="MS Mincho" w:hAnsi="Comic Sans MS" w:cs="Times New Roman"/>
          <w:sz w:val="20"/>
          <w:szCs w:val="20"/>
        </w:rPr>
        <w:t>(</w:t>
      </w:r>
      <w:r w:rsidR="00FE3025" w:rsidRPr="00FE3025">
        <w:rPr>
          <w:rFonts w:ascii="Comic Sans MS" w:eastAsia="MS Mincho" w:hAnsi="Comic Sans MS" w:cs="Times New Roman"/>
          <w:sz w:val="20"/>
          <w:szCs w:val="20"/>
        </w:rPr>
        <w:t>identification GTR-Proctor et IPI)</w:t>
      </w:r>
    </w:p>
    <w:p w:rsidR="00E32779" w:rsidRPr="00E32779" w:rsidRDefault="00E32779" w:rsidP="00E32779">
      <w:pPr>
        <w:pStyle w:val="Default"/>
        <w:ind w:firstLine="360"/>
        <w:rPr>
          <w:rFonts w:ascii="Comic Sans MS" w:eastAsia="MS Mincho" w:hAnsi="Comic Sans MS" w:cs="Times New Roman"/>
          <w:sz w:val="20"/>
          <w:szCs w:val="20"/>
        </w:rPr>
      </w:pPr>
    </w:p>
    <w:p w:rsidR="00AE2550" w:rsidRPr="0059600C" w:rsidRDefault="0059600C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4"/>
          <w:szCs w:val="24"/>
        </w:rPr>
      </w:pPr>
      <w:r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 xml:space="preserve">Outils de </w:t>
      </w:r>
      <w:r w:rsidR="00AE2550" w:rsidRPr="0059600C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Graphisme</w:t>
      </w:r>
    </w:p>
    <w:p w:rsidR="00AE2550" w:rsidRDefault="00AE2550" w:rsidP="00F77D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Auto</w:t>
      </w:r>
      <w:r w:rsidR="00692D11"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-CAD</w:t>
      </w:r>
      <w:r w:rsidR="003F6A42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2 D</w:t>
      </w:r>
      <w:r w:rsidR="00CF1E4E">
        <w:rPr>
          <w:rFonts w:ascii="Comic Sans MS" w:eastAsia="MS Mincho" w:hAnsi="Comic Sans MS" w:cs="Times New Roman"/>
          <w:color w:val="000000"/>
          <w:sz w:val="20"/>
          <w:szCs w:val="20"/>
        </w:rPr>
        <w:t>.</w:t>
      </w:r>
    </w:p>
    <w:p w:rsidR="00245CDA" w:rsidRPr="00F9341F" w:rsidRDefault="00B5055C" w:rsidP="00B505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GRAITEC.</w:t>
      </w:r>
    </w:p>
    <w:p w:rsidR="00AF20C6" w:rsidRDefault="00A327B8" w:rsidP="00F77D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COVADIS (version 2008</w:t>
      </w:r>
      <w:r w:rsidR="00BC1C2E"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)</w:t>
      </w:r>
      <w:r w:rsidR="00CF1E4E">
        <w:rPr>
          <w:rFonts w:ascii="Comic Sans MS" w:eastAsia="MS Mincho" w:hAnsi="Comic Sans MS" w:cs="Times New Roman"/>
          <w:color w:val="000000"/>
          <w:sz w:val="20"/>
          <w:szCs w:val="20"/>
        </w:rPr>
        <w:t>.</w:t>
      </w:r>
    </w:p>
    <w:p w:rsidR="00FD2DF8" w:rsidRDefault="006846C9" w:rsidP="00F77D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XSTEEL/TEKLA Formation e base</w:t>
      </w:r>
    </w:p>
    <w:p w:rsidR="00FD2DF8" w:rsidRPr="00FD2DF8" w:rsidRDefault="00FD2DF8" w:rsidP="00FD2D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C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>onnaissance des outils de ERDAS</w:t>
      </w:r>
    </w:p>
    <w:p w:rsidR="00FD2DF8" w:rsidRPr="00FD2DF8" w:rsidRDefault="00FD2DF8" w:rsidP="00FD2D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Restitutions photogrammétriques (3D)</w:t>
      </w:r>
    </w:p>
    <w:p w:rsidR="006846C9" w:rsidRPr="00F9341F" w:rsidRDefault="00FD2DF8" w:rsidP="00FD2D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Connaissance de base en photogrammétrie (Restitution 3D)</w:t>
      </w:r>
    </w:p>
    <w:p w:rsidR="0099505F" w:rsidRPr="00D850D2" w:rsidRDefault="00BC1C2E" w:rsidP="00D850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PROGES (programme de calcul des débits, coupes, gestion des centres d'usinage...) </w:t>
      </w:r>
      <w:r w:rsidR="00CF1E4E"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.</w:t>
      </w:r>
    </w:p>
    <w:p w:rsidR="00741B56" w:rsidRPr="00FD2DF8" w:rsidRDefault="00741B56" w:rsidP="00FD2DF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AF20C6" w:rsidRPr="00F9341F" w:rsidRDefault="00F9341F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</w:pPr>
      <w:r w:rsidRPr="00F9341F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Bure</w:t>
      </w:r>
      <w:r w:rsidR="00AF20C6" w:rsidRPr="00F9341F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autique</w:t>
      </w:r>
    </w:p>
    <w:p w:rsidR="004A66EA" w:rsidRDefault="00F9341F" w:rsidP="001855E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</w:pPr>
      <w:r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Microsoft office</w:t>
      </w:r>
      <w:r w:rsidR="00AF20C6"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: Word, Exce</w:t>
      </w:r>
      <w:r w:rsidR="003F6A42"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l, Power - Point, Outlook</w:t>
      </w:r>
      <w:r w:rsidR="00E52189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, Microsoft-explorer</w:t>
      </w:r>
      <w:r w:rsidR="003F6A42"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.</w:t>
      </w:r>
    </w:p>
    <w:p w:rsidR="00741B56" w:rsidRPr="001855E1" w:rsidRDefault="00741B56" w:rsidP="00741B5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</w:pPr>
    </w:p>
    <w:p w:rsidR="00692D11" w:rsidRPr="00F9341F" w:rsidRDefault="00741B56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Langues</w:t>
      </w:r>
    </w:p>
    <w:p w:rsidR="00AE2550" w:rsidRPr="00F9341F" w:rsidRDefault="003F6A42" w:rsidP="00AF2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Arabe : langue maternelle.</w:t>
      </w:r>
    </w:p>
    <w:p w:rsidR="00AE2550" w:rsidRDefault="00AE2550" w:rsidP="00AF2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Français</w:t>
      </w:r>
      <w:r w:rsid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Très bien lue, écrit et parlé.</w:t>
      </w:r>
    </w:p>
    <w:p w:rsidR="00F9341F" w:rsidRPr="00DB31EE" w:rsidRDefault="0007635B" w:rsidP="00DB31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Anglais </w:t>
      </w:r>
      <w:r w:rsidR="00DB31EE">
        <w:rPr>
          <w:rFonts w:ascii="Comic Sans MS" w:eastAsia="MS Mincho" w:hAnsi="Comic Sans MS" w:cs="Times New Roman"/>
          <w:color w:val="000000"/>
          <w:sz w:val="20"/>
          <w:szCs w:val="20"/>
        </w:rPr>
        <w:t>Très bien lue, écrit et parlé.</w:t>
      </w:r>
    </w:p>
    <w:p w:rsidR="00D756DD" w:rsidRPr="00DA0B31" w:rsidRDefault="00AE2550" w:rsidP="00DA0B3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Allemand </w:t>
      </w:r>
      <w:r w:rsidR="003F6A42">
        <w:rPr>
          <w:rFonts w:ascii="Comic Sans MS" w:eastAsia="MS Mincho" w:hAnsi="Comic Sans MS" w:cs="Times New Roman"/>
          <w:color w:val="000000"/>
          <w:sz w:val="20"/>
          <w:szCs w:val="20"/>
        </w:rPr>
        <w:t>connaissance de base.</w:t>
      </w:r>
    </w:p>
    <w:p w:rsidR="00D756DD" w:rsidRPr="00D756DD" w:rsidRDefault="00D756DD" w:rsidP="00D756DD">
      <w:p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AE2550" w:rsidRPr="0059600C" w:rsidRDefault="00AE2550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MS Mincho"/>
          <w:color w:val="000000"/>
          <w:sz w:val="24"/>
          <w:szCs w:val="24"/>
        </w:rPr>
      </w:pPr>
      <w:r w:rsidRPr="0059600C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 xml:space="preserve">Loisirs </w:t>
      </w:r>
    </w:p>
    <w:p w:rsidR="004A66EA" w:rsidRDefault="00692D11" w:rsidP="001855E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v</w:t>
      </w:r>
      <w:r w:rsidR="00AF20C6"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oyages</w:t>
      </w:r>
      <w:r w:rsidR="0059600C"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  <w:r w:rsidR="00EF1875"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Bricolage</w:t>
      </w:r>
      <w:r w:rsidR="009019BD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</w:p>
    <w:p w:rsidR="00DA0B31" w:rsidRDefault="00DA0B31" w:rsidP="00DA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DA0B31" w:rsidRPr="001855E1" w:rsidRDefault="00DA0B31" w:rsidP="00DA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59600C" w:rsidRDefault="0059600C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b/>
          <w:color w:val="000000"/>
          <w:sz w:val="24"/>
          <w:szCs w:val="24"/>
        </w:rPr>
      </w:pPr>
      <w:r w:rsidRPr="0059600C">
        <w:rPr>
          <w:rFonts w:ascii="Comic Sans MS" w:eastAsia="MS Mincho" w:hAnsi="Comic Sans MS" w:cs="Times New Roman"/>
          <w:b/>
          <w:color w:val="000000"/>
          <w:sz w:val="24"/>
          <w:szCs w:val="24"/>
        </w:rPr>
        <w:t>Divers</w:t>
      </w:r>
    </w:p>
    <w:p w:rsidR="00924CEE" w:rsidRPr="0059600C" w:rsidRDefault="00F77DA0" w:rsidP="0059600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b/>
          <w:color w:val="000000"/>
          <w:sz w:val="24"/>
          <w:szCs w:val="24"/>
        </w:rPr>
      </w:pPr>
      <w:r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Permis B</w:t>
      </w:r>
    </w:p>
    <w:sectPr w:rsidR="00924CEE" w:rsidRPr="0059600C" w:rsidSect="0078162B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tali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5CE"/>
    <w:multiLevelType w:val="hybridMultilevel"/>
    <w:tmpl w:val="A66034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1E2"/>
    <w:multiLevelType w:val="hybridMultilevel"/>
    <w:tmpl w:val="961C33C4"/>
    <w:lvl w:ilvl="0" w:tplc="5150C8B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374A3B"/>
    <w:multiLevelType w:val="hybridMultilevel"/>
    <w:tmpl w:val="12E8D692"/>
    <w:lvl w:ilvl="0" w:tplc="898E7ABC"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613E"/>
    <w:multiLevelType w:val="hybridMultilevel"/>
    <w:tmpl w:val="B43277E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72FEA"/>
    <w:multiLevelType w:val="hybridMultilevel"/>
    <w:tmpl w:val="D4B6E8FA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AA5154"/>
    <w:multiLevelType w:val="hybridMultilevel"/>
    <w:tmpl w:val="7D1072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2E4"/>
    <w:multiLevelType w:val="hybridMultilevel"/>
    <w:tmpl w:val="CF4E8C56"/>
    <w:lvl w:ilvl="0" w:tplc="7FBA63D2"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1ED3"/>
    <w:multiLevelType w:val="hybridMultilevel"/>
    <w:tmpl w:val="C18004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24FD5"/>
    <w:multiLevelType w:val="hybridMultilevel"/>
    <w:tmpl w:val="5BB24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B78"/>
    <w:multiLevelType w:val="hybridMultilevel"/>
    <w:tmpl w:val="F9A4A12E"/>
    <w:lvl w:ilvl="0" w:tplc="68B08E20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3751CFD"/>
    <w:multiLevelType w:val="hybridMultilevel"/>
    <w:tmpl w:val="877AC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E4132"/>
    <w:multiLevelType w:val="hybridMultilevel"/>
    <w:tmpl w:val="B098548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EC3EFE"/>
    <w:multiLevelType w:val="hybridMultilevel"/>
    <w:tmpl w:val="BD3EA18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C41978"/>
    <w:multiLevelType w:val="hybridMultilevel"/>
    <w:tmpl w:val="897E13D8"/>
    <w:lvl w:ilvl="0" w:tplc="898E7ABC"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defaultTabStop w:val="708"/>
  <w:hyphenationZone w:val="425"/>
  <w:characterSpacingControl w:val="doNotCompress"/>
  <w:compat/>
  <w:rsids>
    <w:rsidRoot w:val="00D850D2"/>
    <w:rsid w:val="00002F5A"/>
    <w:rsid w:val="00007C3B"/>
    <w:rsid w:val="0001634D"/>
    <w:rsid w:val="00040966"/>
    <w:rsid w:val="00050EE9"/>
    <w:rsid w:val="00057D02"/>
    <w:rsid w:val="00057DC6"/>
    <w:rsid w:val="00062093"/>
    <w:rsid w:val="00073E41"/>
    <w:rsid w:val="0007635B"/>
    <w:rsid w:val="00097B78"/>
    <w:rsid w:val="000D624A"/>
    <w:rsid w:val="000E22D2"/>
    <w:rsid w:val="000F3EC3"/>
    <w:rsid w:val="00110555"/>
    <w:rsid w:val="00113454"/>
    <w:rsid w:val="001211FE"/>
    <w:rsid w:val="00150270"/>
    <w:rsid w:val="001801C8"/>
    <w:rsid w:val="00181AF2"/>
    <w:rsid w:val="001855E1"/>
    <w:rsid w:val="001A60CF"/>
    <w:rsid w:val="001B284B"/>
    <w:rsid w:val="001D4A55"/>
    <w:rsid w:val="001F28F7"/>
    <w:rsid w:val="002149F5"/>
    <w:rsid w:val="002323E0"/>
    <w:rsid w:val="00245CDA"/>
    <w:rsid w:val="0025530B"/>
    <w:rsid w:val="002602E6"/>
    <w:rsid w:val="0026583B"/>
    <w:rsid w:val="002770A9"/>
    <w:rsid w:val="002B03A2"/>
    <w:rsid w:val="002D5458"/>
    <w:rsid w:val="002D74E9"/>
    <w:rsid w:val="003154DE"/>
    <w:rsid w:val="00316FAC"/>
    <w:rsid w:val="003171AA"/>
    <w:rsid w:val="003366C0"/>
    <w:rsid w:val="003410B5"/>
    <w:rsid w:val="00343E7C"/>
    <w:rsid w:val="0034796D"/>
    <w:rsid w:val="00392387"/>
    <w:rsid w:val="00395F68"/>
    <w:rsid w:val="003B3B9C"/>
    <w:rsid w:val="003C263D"/>
    <w:rsid w:val="003C6F7C"/>
    <w:rsid w:val="003D3052"/>
    <w:rsid w:val="003E1909"/>
    <w:rsid w:val="003E5856"/>
    <w:rsid w:val="003F2A09"/>
    <w:rsid w:val="003F6A42"/>
    <w:rsid w:val="00480B5D"/>
    <w:rsid w:val="00494758"/>
    <w:rsid w:val="004A66EA"/>
    <w:rsid w:val="004D55CF"/>
    <w:rsid w:val="004E1366"/>
    <w:rsid w:val="004F3E53"/>
    <w:rsid w:val="004F54D1"/>
    <w:rsid w:val="005414A5"/>
    <w:rsid w:val="00542C42"/>
    <w:rsid w:val="0055177B"/>
    <w:rsid w:val="0059600C"/>
    <w:rsid w:val="005C4A13"/>
    <w:rsid w:val="005D6CC4"/>
    <w:rsid w:val="005D77E3"/>
    <w:rsid w:val="005E4236"/>
    <w:rsid w:val="005F2C7A"/>
    <w:rsid w:val="005F5DDF"/>
    <w:rsid w:val="0060061C"/>
    <w:rsid w:val="006455CE"/>
    <w:rsid w:val="0065436F"/>
    <w:rsid w:val="00662EA9"/>
    <w:rsid w:val="00664B62"/>
    <w:rsid w:val="00673771"/>
    <w:rsid w:val="00683BA4"/>
    <w:rsid w:val="006842A9"/>
    <w:rsid w:val="006846C9"/>
    <w:rsid w:val="00685656"/>
    <w:rsid w:val="00686DEE"/>
    <w:rsid w:val="00692D11"/>
    <w:rsid w:val="006A4C8A"/>
    <w:rsid w:val="006C076C"/>
    <w:rsid w:val="00713107"/>
    <w:rsid w:val="00732CAB"/>
    <w:rsid w:val="00741B56"/>
    <w:rsid w:val="007444CA"/>
    <w:rsid w:val="00745DE4"/>
    <w:rsid w:val="00753AD2"/>
    <w:rsid w:val="00754598"/>
    <w:rsid w:val="0078162B"/>
    <w:rsid w:val="007C4EFC"/>
    <w:rsid w:val="007F3348"/>
    <w:rsid w:val="00820E6F"/>
    <w:rsid w:val="00833F84"/>
    <w:rsid w:val="00855B12"/>
    <w:rsid w:val="00860D14"/>
    <w:rsid w:val="008657E6"/>
    <w:rsid w:val="0089109E"/>
    <w:rsid w:val="00896F25"/>
    <w:rsid w:val="008E25CD"/>
    <w:rsid w:val="008E48D4"/>
    <w:rsid w:val="0090035A"/>
    <w:rsid w:val="009019BD"/>
    <w:rsid w:val="00914E6B"/>
    <w:rsid w:val="00924CEE"/>
    <w:rsid w:val="00941422"/>
    <w:rsid w:val="00944028"/>
    <w:rsid w:val="00966623"/>
    <w:rsid w:val="00967792"/>
    <w:rsid w:val="00994602"/>
    <w:rsid w:val="0099505F"/>
    <w:rsid w:val="009C356E"/>
    <w:rsid w:val="009C6CAE"/>
    <w:rsid w:val="009C72C0"/>
    <w:rsid w:val="009D2520"/>
    <w:rsid w:val="009D434B"/>
    <w:rsid w:val="00A2312E"/>
    <w:rsid w:val="00A327B8"/>
    <w:rsid w:val="00A32D42"/>
    <w:rsid w:val="00A53325"/>
    <w:rsid w:val="00A63312"/>
    <w:rsid w:val="00A6384A"/>
    <w:rsid w:val="00A6537B"/>
    <w:rsid w:val="00A67D9D"/>
    <w:rsid w:val="00A71ED6"/>
    <w:rsid w:val="00A93A83"/>
    <w:rsid w:val="00AA4EFA"/>
    <w:rsid w:val="00AB6567"/>
    <w:rsid w:val="00AC38A8"/>
    <w:rsid w:val="00AD321F"/>
    <w:rsid w:val="00AE2550"/>
    <w:rsid w:val="00AE4A94"/>
    <w:rsid w:val="00AF20C6"/>
    <w:rsid w:val="00AF5C94"/>
    <w:rsid w:val="00B004E6"/>
    <w:rsid w:val="00B5055C"/>
    <w:rsid w:val="00B72CAF"/>
    <w:rsid w:val="00B8644C"/>
    <w:rsid w:val="00B908CB"/>
    <w:rsid w:val="00BC1C2E"/>
    <w:rsid w:val="00BD0EAA"/>
    <w:rsid w:val="00BE21AA"/>
    <w:rsid w:val="00C12723"/>
    <w:rsid w:val="00C23444"/>
    <w:rsid w:val="00C24CEC"/>
    <w:rsid w:val="00C36E8B"/>
    <w:rsid w:val="00C5155A"/>
    <w:rsid w:val="00C649BF"/>
    <w:rsid w:val="00C7315D"/>
    <w:rsid w:val="00C90FC8"/>
    <w:rsid w:val="00C96E46"/>
    <w:rsid w:val="00CA6162"/>
    <w:rsid w:val="00CC17DF"/>
    <w:rsid w:val="00CF1E4E"/>
    <w:rsid w:val="00D07CEA"/>
    <w:rsid w:val="00D23FC5"/>
    <w:rsid w:val="00D546A5"/>
    <w:rsid w:val="00D736C9"/>
    <w:rsid w:val="00D756DD"/>
    <w:rsid w:val="00D841DF"/>
    <w:rsid w:val="00D8490C"/>
    <w:rsid w:val="00D850D2"/>
    <w:rsid w:val="00D945AF"/>
    <w:rsid w:val="00DA0B31"/>
    <w:rsid w:val="00DB31EE"/>
    <w:rsid w:val="00DF5679"/>
    <w:rsid w:val="00E166C4"/>
    <w:rsid w:val="00E32779"/>
    <w:rsid w:val="00E428FA"/>
    <w:rsid w:val="00E52189"/>
    <w:rsid w:val="00E57DA4"/>
    <w:rsid w:val="00E607B5"/>
    <w:rsid w:val="00E8663C"/>
    <w:rsid w:val="00E90628"/>
    <w:rsid w:val="00EA12EB"/>
    <w:rsid w:val="00EB6BF4"/>
    <w:rsid w:val="00EC660F"/>
    <w:rsid w:val="00ED743A"/>
    <w:rsid w:val="00EE01AA"/>
    <w:rsid w:val="00EE1F43"/>
    <w:rsid w:val="00EF1875"/>
    <w:rsid w:val="00F10E5C"/>
    <w:rsid w:val="00F11B4C"/>
    <w:rsid w:val="00F120F3"/>
    <w:rsid w:val="00F2134B"/>
    <w:rsid w:val="00F609C4"/>
    <w:rsid w:val="00F64BF1"/>
    <w:rsid w:val="00F7617E"/>
    <w:rsid w:val="00F766C0"/>
    <w:rsid w:val="00F77DA0"/>
    <w:rsid w:val="00F8340E"/>
    <w:rsid w:val="00F9341F"/>
    <w:rsid w:val="00FA3A3E"/>
    <w:rsid w:val="00FB1DB7"/>
    <w:rsid w:val="00FD2DF8"/>
    <w:rsid w:val="00FD7BD3"/>
    <w:rsid w:val="00FE3025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7B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617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2D545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761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2D5458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Default">
    <w:name w:val="Default"/>
    <w:rsid w:val="002323E0"/>
    <w:pPr>
      <w:autoSpaceDE w:val="0"/>
      <w:autoSpaceDN w:val="0"/>
      <w:adjustRightInd w:val="0"/>
    </w:pPr>
    <w:rPr>
      <w:rFonts w:ascii="Italic" w:hAnsi="Italic" w:cs="Ital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C1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E48D4"/>
    <w:pPr>
      <w:ind w:left="720"/>
      <w:contextualSpacing/>
    </w:pPr>
  </w:style>
  <w:style w:type="character" w:customStyle="1" w:styleId="projects-date">
    <w:name w:val="projects-date"/>
    <w:basedOn w:val="Policepardfaut"/>
    <w:rsid w:val="002D5458"/>
    <w:rPr>
      <w:rFonts w:cs="Times New Roman"/>
    </w:rPr>
  </w:style>
  <w:style w:type="paragraph" w:customStyle="1" w:styleId="description">
    <w:name w:val="description"/>
    <w:basedOn w:val="Normal"/>
    <w:rsid w:val="002D54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D545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E01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0035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90035A"/>
    <w:rPr>
      <w:rFonts w:ascii="Times New Roman" w:hAnsi="Times New Roman" w:cs="Times New Roman"/>
      <w:lang w:eastAsia="fr-FR"/>
    </w:rPr>
  </w:style>
  <w:style w:type="character" w:customStyle="1" w:styleId="watch-title">
    <w:name w:val="watch-title"/>
    <w:basedOn w:val="Policepardfaut"/>
    <w:rsid w:val="00F761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1\Desktop\PERSONNEL\C.%20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3BE3-3A17-45AE-8496-78313ED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 V</Template>
  <TotalTime>3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6</cp:revision>
  <cp:lastPrinted>2013-09-30T13:33:00Z</cp:lastPrinted>
  <dcterms:created xsi:type="dcterms:W3CDTF">2015-06-22T09:45:00Z</dcterms:created>
  <dcterms:modified xsi:type="dcterms:W3CDTF">2015-10-24T10:55:00Z</dcterms:modified>
</cp:coreProperties>
</file>